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88E" w:rsidRDefault="0050070A" w:rsidP="004A288E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center"/>
        <w:rPr>
          <w:b/>
          <w:bCs/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«Изготовление и оформление поздравительной открытки 3D»</w:t>
      </w:r>
      <w:r w:rsidR="004A288E">
        <w:rPr>
          <w:b/>
          <w:bCs/>
          <w:color w:val="000000"/>
          <w:sz w:val="28"/>
          <w:szCs w:val="28"/>
        </w:rPr>
        <w:t xml:space="preserve"> </w:t>
      </w:r>
    </w:p>
    <w:p w:rsidR="0050070A" w:rsidRPr="0050070A" w:rsidRDefault="001A31B1" w:rsidP="004A288E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часа ( 9</w:t>
      </w:r>
      <w:bookmarkStart w:id="0" w:name="_GoBack"/>
      <w:bookmarkEnd w:id="0"/>
      <w:r w:rsidR="004A288E">
        <w:rPr>
          <w:b/>
          <w:bCs/>
          <w:color w:val="000000"/>
          <w:sz w:val="28"/>
          <w:szCs w:val="28"/>
        </w:rPr>
        <w:t>0 минут)</w:t>
      </w:r>
    </w:p>
    <w:p w:rsidR="0050070A" w:rsidRPr="0050070A" w:rsidRDefault="0050070A" w:rsidP="004A288E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right"/>
        <w:rPr>
          <w:color w:val="000000"/>
          <w:sz w:val="28"/>
          <w:szCs w:val="28"/>
        </w:rPr>
      </w:pPr>
      <w:proofErr w:type="spellStart"/>
      <w:r w:rsidRPr="0050070A">
        <w:rPr>
          <w:color w:val="000000"/>
          <w:sz w:val="28"/>
          <w:szCs w:val="28"/>
        </w:rPr>
        <w:t>Колядина</w:t>
      </w:r>
      <w:proofErr w:type="spellEnd"/>
      <w:r w:rsidRPr="0050070A">
        <w:rPr>
          <w:color w:val="000000"/>
          <w:sz w:val="28"/>
          <w:szCs w:val="28"/>
        </w:rPr>
        <w:t xml:space="preserve"> Екатерина Сергеевна</w:t>
      </w:r>
    </w:p>
    <w:p w:rsidR="004A288E" w:rsidRDefault="0050070A" w:rsidP="004A288E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right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 xml:space="preserve">МБУДО </w:t>
      </w:r>
      <w:proofErr w:type="spellStart"/>
      <w:r w:rsidRPr="0050070A">
        <w:rPr>
          <w:color w:val="000000"/>
          <w:sz w:val="28"/>
          <w:szCs w:val="28"/>
        </w:rPr>
        <w:t>ЦРТДиЮ</w:t>
      </w:r>
      <w:proofErr w:type="spellEnd"/>
      <w:r w:rsidRPr="0050070A">
        <w:rPr>
          <w:color w:val="000000"/>
          <w:sz w:val="28"/>
          <w:szCs w:val="28"/>
        </w:rPr>
        <w:t xml:space="preserve"> «Спутник»</w:t>
      </w:r>
    </w:p>
    <w:p w:rsidR="004A288E" w:rsidRPr="004A288E" w:rsidRDefault="004A288E" w:rsidP="004A288E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rPr>
          <w:color w:val="000000"/>
          <w:sz w:val="28"/>
          <w:szCs w:val="28"/>
        </w:rPr>
      </w:pP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Цель</w:t>
      </w:r>
      <w:r w:rsidRPr="0050070A">
        <w:rPr>
          <w:color w:val="000000"/>
          <w:sz w:val="28"/>
          <w:szCs w:val="28"/>
        </w:rPr>
        <w:t>: Объединить детей посредством творчества для совместного труда. Познакомиться с видом оформительской деятельности.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Интеграция образовательных областей:</w:t>
      </w:r>
      <w:r w:rsidRPr="0050070A">
        <w:rPr>
          <w:color w:val="000000"/>
          <w:sz w:val="28"/>
          <w:szCs w:val="28"/>
        </w:rPr>
        <w:t> социально-коммуникативное, познавательное, речевое, художественно-эстетическое, физическое развитие.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Задачи</w:t>
      </w:r>
      <w:r w:rsidRPr="0050070A">
        <w:rPr>
          <w:color w:val="000000"/>
          <w:sz w:val="28"/>
          <w:szCs w:val="28"/>
        </w:rPr>
        <w:t>: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Образовательные:</w:t>
      </w:r>
    </w:p>
    <w:p w:rsidR="0050070A" w:rsidRPr="0050070A" w:rsidRDefault="0050070A" w:rsidP="00500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 xml:space="preserve">Учить создавать изображения, используя технику </w:t>
      </w:r>
      <w:proofErr w:type="spellStart"/>
      <w:r w:rsidRPr="0050070A">
        <w:rPr>
          <w:color w:val="000000"/>
          <w:sz w:val="28"/>
          <w:szCs w:val="28"/>
        </w:rPr>
        <w:t>бумагопластика</w:t>
      </w:r>
      <w:proofErr w:type="spellEnd"/>
      <w:r w:rsidRPr="0050070A">
        <w:rPr>
          <w:color w:val="000000"/>
          <w:sz w:val="28"/>
          <w:szCs w:val="28"/>
        </w:rPr>
        <w:t>.</w:t>
      </w:r>
    </w:p>
    <w:p w:rsidR="0050070A" w:rsidRPr="0050070A" w:rsidRDefault="0050070A" w:rsidP="0050070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Учить предварительно, выкладывать на листе картона готовые детали.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Развивающие: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• Развивать у детей творчество, художественную и конструктивную деятельность.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• Развивать воображение и творческие способности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• Создавать условия для возникновения положительных эмоций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• Развивать зрительное и слуховое внимание, память, наблюдательность, координацию речи с движениями.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Воспитательные: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 xml:space="preserve">• Воспитывать любознательность и интерес к созданию </w:t>
      </w:r>
      <w:proofErr w:type="gramStart"/>
      <w:r w:rsidRPr="0050070A">
        <w:rPr>
          <w:color w:val="000000"/>
          <w:sz w:val="28"/>
          <w:szCs w:val="28"/>
        </w:rPr>
        <w:t>открытки .</w:t>
      </w:r>
      <w:proofErr w:type="gramEnd"/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lastRenderedPageBreak/>
        <w:t>• Воспитывать заботливое отношение к маме, желание порадовать открыткой.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• Умение общаться друг с другом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• Воспитывать упорство, настойчивость и веру в себя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Материал для детей: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-клей карандашный;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-ножницы;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-простой карандаш;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-основа открытки – картон цветной двухсторонний;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-лист с заготовками на 7 квадратов 9х9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-цветные гелиевые ручки или цветные карандаши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Материал:</w:t>
      </w:r>
      <w:r w:rsidRPr="0050070A">
        <w:rPr>
          <w:color w:val="000000"/>
          <w:sz w:val="28"/>
          <w:szCs w:val="28"/>
        </w:rPr>
        <w:t> презентация с поэтапным изготовлением открытки с 3D цветами.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Ход занятия</w:t>
      </w:r>
      <w:r w:rsidRPr="0050070A">
        <w:rPr>
          <w:color w:val="000000"/>
          <w:sz w:val="28"/>
          <w:szCs w:val="28"/>
        </w:rPr>
        <w:t>: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I. </w:t>
      </w:r>
      <w:r w:rsidRPr="0050070A">
        <w:rPr>
          <w:color w:val="000000"/>
          <w:sz w:val="28"/>
          <w:szCs w:val="28"/>
        </w:rPr>
        <w:t>Организационный момент.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 Здравствуйте ребята! Сегодня на наше занятие пришли гости. Объявление темы и цели занятия.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II</w:t>
      </w:r>
      <w:r w:rsidRPr="0050070A">
        <w:rPr>
          <w:color w:val="000000"/>
          <w:sz w:val="28"/>
          <w:szCs w:val="28"/>
        </w:rPr>
        <w:t>. Вводная беседа.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 xml:space="preserve">- Кто знает, что такое праздник? Праздник – день радости и торжества по поводу чего-то или в честь кого-то. Чаще всего слово «праздник» стоит рядом со словом «радость». Вы знаете, что существует множество праздников, например: Новый год, Рождество, День защитника Отечества, Международный женский день – 8 марта, 1 мая - Праздник весны и труда, 9 </w:t>
      </w:r>
      <w:proofErr w:type="gramStart"/>
      <w:r w:rsidRPr="0050070A">
        <w:rPr>
          <w:color w:val="000000"/>
          <w:sz w:val="28"/>
          <w:szCs w:val="28"/>
        </w:rPr>
        <w:t>мая  -</w:t>
      </w:r>
      <w:proofErr w:type="gramEnd"/>
      <w:r w:rsidRPr="0050070A">
        <w:rPr>
          <w:color w:val="000000"/>
          <w:sz w:val="28"/>
          <w:szCs w:val="28"/>
        </w:rPr>
        <w:t xml:space="preserve"> День Победы.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lastRenderedPageBreak/>
        <w:t xml:space="preserve">- Именно на все эти </w:t>
      </w:r>
      <w:proofErr w:type="gramStart"/>
      <w:r w:rsidRPr="0050070A">
        <w:rPr>
          <w:color w:val="000000"/>
          <w:sz w:val="28"/>
          <w:szCs w:val="28"/>
        </w:rPr>
        <w:t>праздники  у</w:t>
      </w:r>
      <w:proofErr w:type="gramEnd"/>
      <w:r w:rsidRPr="0050070A">
        <w:rPr>
          <w:color w:val="000000"/>
          <w:sz w:val="28"/>
          <w:szCs w:val="28"/>
        </w:rPr>
        <w:t xml:space="preserve"> нас есть возможность приносить радость нашим знакомым, друзьям, родителям, бабушкам и дедушкам. Небольшой знак внимания – и у человека понимается настроение.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III</w:t>
      </w:r>
      <w:r w:rsidRPr="0050070A">
        <w:rPr>
          <w:color w:val="000000"/>
          <w:sz w:val="28"/>
          <w:szCs w:val="28"/>
        </w:rPr>
        <w:t xml:space="preserve">. Для каждого из нас День рождения – самый любимый и </w:t>
      </w:r>
      <w:proofErr w:type="gramStart"/>
      <w:r w:rsidRPr="0050070A">
        <w:rPr>
          <w:color w:val="000000"/>
          <w:sz w:val="28"/>
          <w:szCs w:val="28"/>
        </w:rPr>
        <w:t>долгожданный  праздник</w:t>
      </w:r>
      <w:proofErr w:type="gramEnd"/>
      <w:r w:rsidRPr="0050070A">
        <w:rPr>
          <w:color w:val="000000"/>
          <w:sz w:val="28"/>
          <w:szCs w:val="28"/>
        </w:rPr>
        <w:t>. В этот день человек чувствует себя особенно счастливым. Его поздравляют, окружают вниманием, говорят ему комплименты и, наконец, ему дарят подарки. Дорог тот подарок, который сделан своими руками. И я сегодня предлагаю один из видов подарка. Открытка с 3D цветами.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 Ребята, сегодня на занятии мы будем делать открытки своими руками. А для того чтобы изготовить открытки, нам нужен художественный материла, который находится у вас на столах.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 Слушаем описания и отгадываем, о чем идет речь.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1. Этот материал возник в Китае около 2000 лет назад. На нем можно рисовать и писать. Ещё они бывают разных цветов. (Лист бумаги)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 xml:space="preserve">2. Этот </w:t>
      </w:r>
      <w:proofErr w:type="gramStart"/>
      <w:r w:rsidRPr="0050070A">
        <w:rPr>
          <w:color w:val="000000"/>
          <w:sz w:val="28"/>
          <w:szCs w:val="28"/>
        </w:rPr>
        <w:t>предмет  изобретен</w:t>
      </w:r>
      <w:proofErr w:type="gramEnd"/>
      <w:r w:rsidRPr="0050070A">
        <w:rPr>
          <w:color w:val="000000"/>
          <w:sz w:val="28"/>
          <w:szCs w:val="28"/>
        </w:rPr>
        <w:t xml:space="preserve"> около 300 лет до н.э. в Италии. Тогда он выглядел следующим образом: два клинка соединены кривой гибкой пластинкой. Инструмент делался из железа. Этим инструментом можно разрезать. (Ножницы)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3. Более 300 лет назад этот предмет называли свинцовой палочкой. Ими можно рисовать. (Карандаш)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4. Этот материал представляет собой вязкую, липкую массу, которая используется для скрепления двух и более предметов без крепежных деталей. Они бывают разные. Этим материалом можно склеивать разные материалы. (Клей)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- Прежде чем приступить к работе, мы вспомним правила техники безопасности при работе с острым предметом.</w:t>
      </w:r>
    </w:p>
    <w:p w:rsidR="0050070A" w:rsidRPr="0050070A" w:rsidRDefault="0050070A" w:rsidP="0050070A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0"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lastRenderedPageBreak/>
        <w:t>Во время работы быть внимательным, не отвлекаться и не отвлекать других.</w:t>
      </w:r>
    </w:p>
    <w:p w:rsidR="0050070A" w:rsidRPr="0050070A" w:rsidRDefault="0050070A" w:rsidP="0050070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0"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Храните ножницы в определенном   месте, кладите их сомкнутыми   острыми концами от себя.</w:t>
      </w:r>
    </w:p>
    <w:p w:rsidR="0050070A" w:rsidRPr="0050070A" w:rsidRDefault="0050070A" w:rsidP="0050070A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ind w:left="0"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Передавайте ножницы нужно кольцами вперед с сомкнутыми лезвиями.</w:t>
      </w:r>
    </w:p>
    <w:p w:rsidR="0050070A" w:rsidRPr="0050070A" w:rsidRDefault="0050070A" w:rsidP="0050070A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ind w:left="0"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Нельзя резать на ходу.</w:t>
      </w:r>
    </w:p>
    <w:p w:rsidR="0050070A" w:rsidRPr="0050070A" w:rsidRDefault="0050070A" w:rsidP="0050070A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0"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При работе с ножницами необходимо следить за движением и положением лезвий во время работы.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b/>
          <w:bCs/>
          <w:color w:val="000000"/>
          <w:sz w:val="28"/>
          <w:szCs w:val="28"/>
        </w:rPr>
        <w:t>IV.</w:t>
      </w:r>
      <w:r w:rsidRPr="0050070A">
        <w:rPr>
          <w:color w:val="000000"/>
          <w:sz w:val="28"/>
          <w:szCs w:val="28"/>
        </w:rPr>
        <w:t> </w:t>
      </w:r>
      <w:r w:rsidRPr="0050070A">
        <w:rPr>
          <w:b/>
          <w:bCs/>
          <w:color w:val="000000"/>
          <w:sz w:val="28"/>
          <w:szCs w:val="28"/>
        </w:rPr>
        <w:t>Практическая часть</w:t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Делаем шаблон заготовки «цветка» из простого листка бумаги.</w:t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Сложите прямоугольник пополам.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8C793" wp14:editId="352D2A98">
            <wp:extent cx="2567488" cy="1916935"/>
            <wp:effectExtent l="0" t="0" r="4445" b="7620"/>
            <wp:docPr id="1" name="Рисунок 1" descr="C:\Users\Аленький\Desktop\открытка цве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ький\Desktop\открытка цвет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95" cy="19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И сложите еще раз.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7DB0B" wp14:editId="2E2AF5F6">
            <wp:extent cx="2626508" cy="1961002"/>
            <wp:effectExtent l="0" t="0" r="2540" b="1270"/>
            <wp:docPr id="2" name="Рисунок 2" descr="C:\Users\Аленький\Desktop\открытка цве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ький\Desktop\открытка цвет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1" cy="19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Сложите прямоугольник от угла центра по диагонали.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AA45A" wp14:editId="1BEFDD33">
            <wp:extent cx="2641265" cy="1972019"/>
            <wp:effectExtent l="0" t="0" r="6985" b="9525"/>
            <wp:docPr id="3" name="Рисунок 3" descr="C:\Users\Аленький\Desktop\открытка цве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ький\Desktop\открытка цвет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96" cy="19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Отогните угол верхнего слоя.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5B276" wp14:editId="619C36E7">
            <wp:extent cx="2633032" cy="1965872"/>
            <wp:effectExtent l="0" t="0" r="0" b="0"/>
            <wp:docPr id="4" name="Рисунок 4" descr="C:\Users\Аленький\Desktop\открытка цве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ький\Desktop\открытка цвет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25" cy="19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8E" w:rsidRDefault="0050070A" w:rsidP="00FA35CB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A288E">
        <w:rPr>
          <w:rFonts w:ascii="Times New Roman" w:hAnsi="Times New Roman" w:cs="Times New Roman"/>
          <w:sz w:val="28"/>
          <w:szCs w:val="28"/>
        </w:rPr>
        <w:t>Карандашом нарисовать форму лепестка на верхнем слое уголка.</w:t>
      </w:r>
    </w:p>
    <w:p w:rsidR="0050070A" w:rsidRPr="004A288E" w:rsidRDefault="0050070A" w:rsidP="00FA35CB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F3142F" wp14:editId="485A27DD">
            <wp:extent cx="2699133" cy="2015224"/>
            <wp:effectExtent l="0" t="0" r="6350" b="4445"/>
            <wp:docPr id="5" name="Рисунок 5" descr="C:\Users\Аленький\Desktop\открытка цве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ький\Desktop\открытка цвет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28" cy="20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Затем ножницами вырезать форму лепестка.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82C7D" wp14:editId="458FA422">
            <wp:extent cx="2699133" cy="2015224"/>
            <wp:effectExtent l="0" t="0" r="6350" b="4445"/>
            <wp:docPr id="6" name="Рисунок 6" descr="C:\Users\Аленький\Desktop\открытка цве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ький\Desktop\открытка цвет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54" cy="20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Получился шаблон заготовки цветка.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87555" wp14:editId="1DDA1493">
            <wp:extent cx="2699133" cy="2015225"/>
            <wp:effectExtent l="0" t="0" r="6350" b="4445"/>
            <wp:docPr id="7" name="Рисунок 7" descr="C:\Users\Аленький\Desktop\открытка цве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ький\Desktop\открытка цветы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34" cy="20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Для открытки нам потребуется 7 заготовок цветка из цветной бумаги.  Выбираем цвет бумаги. Делим бумагу на 8 равных частей. Из 7 частей мы делаем заготовки цветка. Получился цветок из 8 лепестков.</w:t>
      </w:r>
    </w:p>
    <w:p w:rsidR="0050070A" w:rsidRPr="0050070A" w:rsidRDefault="0050070A" w:rsidP="0050070A">
      <w:pPr>
        <w:tabs>
          <w:tab w:val="left" w:pos="709"/>
          <w:tab w:val="left" w:pos="4962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404F2" wp14:editId="7C4EA4EE">
            <wp:extent cx="2699132" cy="2015224"/>
            <wp:effectExtent l="0" t="0" r="6350" b="4445"/>
            <wp:docPr id="9" name="Рисунок 9" descr="C:\Users\Аленький\Desktop\открытка цве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ький\Desktop\открытка цветы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8" cy="20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Ножницами вырезаем 1 лепесток, получился семи цветик.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A49AD" wp14:editId="3B895E92">
            <wp:extent cx="2677099" cy="1998773"/>
            <wp:effectExtent l="0" t="0" r="9525" b="1905"/>
            <wp:docPr id="10" name="Рисунок 10" descr="C:\Users\Аленький\Desktop\открытка цве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ький\Desktop\открытка цветы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20" cy="19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4"/>
        <w:numPr>
          <w:ilvl w:val="0"/>
          <w:numId w:val="7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 xml:space="preserve">Фломастерами рисуем серединку цветка. </w:t>
      </w:r>
    </w:p>
    <w:p w:rsidR="0050070A" w:rsidRPr="0050070A" w:rsidRDefault="0050070A" w:rsidP="0050070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DD019" wp14:editId="67250661">
            <wp:extent cx="2677099" cy="1998774"/>
            <wp:effectExtent l="0" t="0" r="0" b="1905"/>
            <wp:docPr id="11" name="Рисунок 11" descr="C:\Users\Аленький\Desktop\открытка цве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ький\Desktop\открытка цветы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48" cy="19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 xml:space="preserve">10.Затем склеиваем лепестки между собой, чтобы получился цветок из 6 лепестков. </w:t>
      </w:r>
    </w:p>
    <w:p w:rsidR="0050070A" w:rsidRPr="0050070A" w:rsidRDefault="0050070A" w:rsidP="0050070A">
      <w:pPr>
        <w:tabs>
          <w:tab w:val="left" w:pos="709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29307" wp14:editId="507F3A93">
            <wp:extent cx="2743200" cy="2048126"/>
            <wp:effectExtent l="0" t="0" r="0" b="9525"/>
            <wp:docPr id="13" name="Рисунок 13" descr="C:\Users\Аленький\Desktop\открытка цве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ький\Desktop\открытка цветы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81" cy="20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11.Сложите заготовки, совмещая лепестки.</w:t>
      </w:r>
    </w:p>
    <w:p w:rsidR="0050070A" w:rsidRPr="0050070A" w:rsidRDefault="0050070A" w:rsidP="0050070A">
      <w:pPr>
        <w:tabs>
          <w:tab w:val="left" w:pos="709"/>
          <w:tab w:val="left" w:pos="4962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6FABC" wp14:editId="0CFDD644">
            <wp:extent cx="2699132" cy="2015226"/>
            <wp:effectExtent l="0" t="0" r="6350" b="4445"/>
            <wp:docPr id="14" name="Рисунок 14" descr="C:\Users\Аленький\Desktop\открытка цвет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ький\Desktop\открытка цветы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35" cy="203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12. С помощью клея склеить по очереди цветки.</w:t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1ABA0" wp14:editId="1DF1C017">
            <wp:extent cx="2776250" cy="2072802"/>
            <wp:effectExtent l="0" t="0" r="5080" b="3810"/>
            <wp:docPr id="15" name="Рисунок 15" descr="C:\Users\Аленький\Desktop\открытка цвет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ький\Desktop\открытка цветы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33" cy="20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2F737" wp14:editId="15B2DB8D">
            <wp:extent cx="2765234" cy="2064577"/>
            <wp:effectExtent l="0" t="0" r="0" b="0"/>
            <wp:docPr id="16" name="Рисунок 16" descr="C:\Users\Аленький\Desktop\открытка цвет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ький\Desktop\открытка цветы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59" cy="206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50070A" w:rsidRPr="0050070A" w:rsidRDefault="0050070A" w:rsidP="0050070A">
      <w:pPr>
        <w:tabs>
          <w:tab w:val="left" w:pos="467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D74DC" wp14:editId="7898DE15">
            <wp:extent cx="2776250" cy="2072801"/>
            <wp:effectExtent l="0" t="0" r="5080" b="3810"/>
            <wp:docPr id="17" name="Рисунок 17" descr="C:\Users\Аленький\Desktop\открытка цвет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ький\Desktop\открытка цветы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83" cy="20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CB462" wp14:editId="7FF0C4AD">
            <wp:extent cx="2787268" cy="2081028"/>
            <wp:effectExtent l="0" t="0" r="0" b="0"/>
            <wp:docPr id="18" name="Рисунок 18" descr="C:\Users\Аленький\Desktop\открытка цвет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ький\Desktop\открытка цветы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72" cy="20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tabs>
          <w:tab w:val="left" w:pos="467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50070A" w:rsidRPr="0050070A" w:rsidRDefault="0050070A" w:rsidP="0050070A">
      <w:pPr>
        <w:tabs>
          <w:tab w:val="left" w:pos="4678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 xml:space="preserve"> Для открытки нужно взять цветной картон формата - А 4 или -1/2, сложить его пополам.</w:t>
      </w:r>
    </w:p>
    <w:p w:rsidR="0050070A" w:rsidRPr="0050070A" w:rsidRDefault="0050070A" w:rsidP="0050070A">
      <w:pPr>
        <w:tabs>
          <w:tab w:val="left" w:pos="284"/>
          <w:tab w:val="left" w:pos="709"/>
          <w:tab w:val="left" w:pos="851"/>
          <w:tab w:val="left" w:pos="4253"/>
          <w:tab w:val="left" w:pos="4820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62013" wp14:editId="2FF9633A">
            <wp:extent cx="2831335" cy="2113928"/>
            <wp:effectExtent l="0" t="0" r="7620" b="635"/>
            <wp:docPr id="20" name="Рисунок 20" descr="C:\Users\Аленький\Desktop\открытка цвет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ький\Desktop\открытка цветы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95" cy="21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13. Внутрь картона, ближе к середине, приклеить цветки. Открытка готова.</w:t>
      </w:r>
    </w:p>
    <w:p w:rsidR="0050070A" w:rsidRPr="0050070A" w:rsidRDefault="0050070A" w:rsidP="0050070A">
      <w:pPr>
        <w:tabs>
          <w:tab w:val="left" w:pos="284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60783F" wp14:editId="48F1CA00">
            <wp:extent cx="2831335" cy="2113930"/>
            <wp:effectExtent l="0" t="0" r="7620" b="635"/>
            <wp:docPr id="21" name="Рисунок 21" descr="C:\Users\Аленький\Desktop\открытка цвет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ький\Desktop\открытка цветы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89" cy="21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F35EB" wp14:editId="542462FE">
            <wp:extent cx="2831335" cy="2113929"/>
            <wp:effectExtent l="0" t="0" r="7620" b="635"/>
            <wp:docPr id="22" name="Рисунок 22" descr="C:\Users\Аленький\Desktop\открытка цвет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ький\Desktop\открытка цветы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39" cy="211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tabs>
          <w:tab w:val="left" w:pos="284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50070A" w:rsidRPr="0050070A" w:rsidRDefault="0050070A" w:rsidP="0050070A">
      <w:pPr>
        <w:tabs>
          <w:tab w:val="left" w:pos="284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>Для оформления картона фигурными ножницами можно срезать края открытки. Лицевую сторону украшаем по желанию.</w:t>
      </w:r>
    </w:p>
    <w:p w:rsidR="0050070A" w:rsidRPr="0050070A" w:rsidRDefault="0050070A" w:rsidP="0050070A">
      <w:pPr>
        <w:tabs>
          <w:tab w:val="left" w:pos="284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50070A">
        <w:rPr>
          <w:rFonts w:ascii="Times New Roman" w:hAnsi="Times New Roman" w:cs="Times New Roman"/>
          <w:sz w:val="28"/>
          <w:szCs w:val="28"/>
        </w:rPr>
        <w:t xml:space="preserve">      </w:t>
      </w:r>
      <w:r w:rsidRPr="00500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69666" wp14:editId="18F47EA7">
            <wp:extent cx="4913523" cy="3668531"/>
            <wp:effectExtent l="0" t="0" r="1905" b="8255"/>
            <wp:docPr id="23" name="Рисунок 23" descr="C:\Users\Аленький\Desktop\открытка цвет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ький\Desktop\открытка цветы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55" cy="36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V. Мне очень понравилось, как вы сегодня занимались. Вы были старательны, активны, проявили в работах творчество.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Так хочется своим подарком доставить радость человеку. Ведь трудно сказать, кто при этом больше получит удовольствия – тот, кому преподнесён подарок, или тот, кто сделал его. Ведь очень дорогим подарком считается тот, который выполнен своими руками.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VI. </w:t>
      </w:r>
      <w:r w:rsidRPr="0050070A">
        <w:rPr>
          <w:b/>
          <w:bCs/>
          <w:color w:val="000000"/>
          <w:sz w:val="28"/>
          <w:szCs w:val="28"/>
        </w:rPr>
        <w:t>Рефлексия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 xml:space="preserve">«На столе у вас кружки – чёрный и жёлтый. Это – серединки двух цветков: грустного, уставшего, недовольного и весёлого, жизнерадостного. У вас лепестки таких же расцветок. Прикрепите лепесток, к одной </w:t>
      </w:r>
      <w:proofErr w:type="gramStart"/>
      <w:r w:rsidRPr="0050070A">
        <w:rPr>
          <w:color w:val="000000"/>
          <w:sz w:val="28"/>
          <w:szCs w:val="28"/>
        </w:rPr>
        <w:t>из серединок</w:t>
      </w:r>
      <w:proofErr w:type="gramEnd"/>
      <w:r w:rsidRPr="0050070A">
        <w:rPr>
          <w:color w:val="000000"/>
          <w:sz w:val="28"/>
          <w:szCs w:val="28"/>
        </w:rPr>
        <w:t xml:space="preserve"> и мы поймём, какое же настроение вызвало у вас наше занятие».</w:t>
      </w:r>
    </w:p>
    <w:p w:rsidR="0050070A" w:rsidRPr="0050070A" w:rsidRDefault="0050070A" w:rsidP="0050070A">
      <w:pPr>
        <w:pStyle w:val="a3"/>
        <w:shd w:val="clear" w:color="auto" w:fill="FFFFFF"/>
        <w:spacing w:before="0" w:beforeAutospacing="0" w:after="15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50070A">
        <w:rPr>
          <w:color w:val="000000"/>
          <w:sz w:val="28"/>
          <w:szCs w:val="28"/>
        </w:rPr>
        <w:t>«Спасибо за работу. Вы все молодцы!»</w:t>
      </w:r>
    </w:p>
    <w:p w:rsidR="004F429D" w:rsidRDefault="004F429D" w:rsidP="0050070A">
      <w:pPr>
        <w:pStyle w:val="a3"/>
        <w:shd w:val="clear" w:color="auto" w:fill="FFFFFF"/>
        <w:spacing w:before="0" w:beforeAutospacing="0" w:after="150" w:afterAutospacing="0"/>
        <w:ind w:firstLine="1418"/>
      </w:pPr>
    </w:p>
    <w:sectPr w:rsidR="004F429D" w:rsidSect="004A288E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51D9"/>
    <w:multiLevelType w:val="multilevel"/>
    <w:tmpl w:val="7822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9D76E1"/>
    <w:multiLevelType w:val="multilevel"/>
    <w:tmpl w:val="DAE07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833934"/>
    <w:multiLevelType w:val="multilevel"/>
    <w:tmpl w:val="90E4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A200E0"/>
    <w:multiLevelType w:val="multilevel"/>
    <w:tmpl w:val="A2AC4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557D48"/>
    <w:multiLevelType w:val="multilevel"/>
    <w:tmpl w:val="EA04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4117D6"/>
    <w:multiLevelType w:val="multilevel"/>
    <w:tmpl w:val="2AAE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D17934"/>
    <w:multiLevelType w:val="hybridMultilevel"/>
    <w:tmpl w:val="AB2A1A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70A"/>
    <w:rsid w:val="001A31B1"/>
    <w:rsid w:val="004A288E"/>
    <w:rsid w:val="004F429D"/>
    <w:rsid w:val="0050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A221E"/>
  <w15:chartTrackingRefBased/>
  <w15:docId w15:val="{96ABA025-04B4-4BA0-9735-E73699F5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070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9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2020-04-06T08:12:00Z</dcterms:created>
  <dcterms:modified xsi:type="dcterms:W3CDTF">2020-04-06T09:47:00Z</dcterms:modified>
</cp:coreProperties>
</file>